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36E29" w14:textId="6230CC36" w:rsidR="00F940DE" w:rsidRDefault="00F443B1" w:rsidP="00270940">
      <w:pPr>
        <w:jc w:val="center"/>
      </w:pPr>
      <w:r>
        <w:t>Договор поставки растений №</w:t>
      </w:r>
    </w:p>
    <w:p w14:paraId="051713E7" w14:textId="6163480D" w:rsidR="00F443B1" w:rsidRDefault="00F443B1" w:rsidP="00F443B1">
      <w:pPr>
        <w:jc w:val="center"/>
      </w:pPr>
    </w:p>
    <w:p w14:paraId="38D01156" w14:textId="1FC1FE6F" w:rsidR="00F443B1" w:rsidRPr="00F443B1" w:rsidRDefault="00F443B1" w:rsidP="00F443B1">
      <w:r w:rsidRPr="00F443B1">
        <w:t>Г. Волоколамск</w:t>
      </w:r>
      <w:r w:rsidRPr="00F443B1">
        <w:tab/>
      </w:r>
      <w:r w:rsidRPr="00F443B1">
        <w:tab/>
      </w:r>
      <w:r w:rsidRPr="00F443B1">
        <w:tab/>
      </w:r>
      <w:r w:rsidRPr="00F443B1">
        <w:tab/>
      </w:r>
      <w:r w:rsidRPr="00F443B1">
        <w:tab/>
      </w:r>
      <w:r w:rsidRPr="00F443B1">
        <w:tab/>
      </w:r>
      <w:r w:rsidRPr="00F443B1">
        <w:tab/>
      </w:r>
      <w:r w:rsidRPr="00F443B1">
        <w:tab/>
        <w:t>от____________________202</w:t>
      </w:r>
      <w:r w:rsidR="0018049A">
        <w:t>4</w:t>
      </w:r>
      <w:r w:rsidRPr="00F443B1">
        <w:t xml:space="preserve"> года</w:t>
      </w:r>
    </w:p>
    <w:p w14:paraId="0114E618" w14:textId="19CBC4EB" w:rsidR="00F443B1" w:rsidRPr="00F443B1" w:rsidRDefault="00F443B1" w:rsidP="00F443B1"/>
    <w:p w14:paraId="3AD2545D" w14:textId="531ED634" w:rsidR="00F443B1" w:rsidRDefault="00F443B1" w:rsidP="00F443B1">
      <w:pPr>
        <w:spacing w:after="0"/>
      </w:pPr>
      <w:r w:rsidRPr="00F443B1">
        <w:t xml:space="preserve">ИП Рей Андрей Эдуардович, действующий на основании </w:t>
      </w:r>
      <w:r>
        <w:t>свидетельства о регистрации, именуемый в дальнейшем, «</w:t>
      </w:r>
      <w:r w:rsidR="002B6BEC">
        <w:t>Продавец</w:t>
      </w:r>
      <w:r>
        <w:t>», с одной стороны, и ______________________________</w:t>
      </w:r>
    </w:p>
    <w:p w14:paraId="6806F1EE" w14:textId="2437E3FA" w:rsidR="00F443B1" w:rsidRDefault="00F443B1" w:rsidP="00F443B1">
      <w:pPr>
        <w:spacing w:after="0"/>
      </w:pPr>
      <w:r>
        <w:t>Именуемый в дальнейшем, «</w:t>
      </w:r>
      <w:r w:rsidR="002B6BEC">
        <w:t>Покупатель</w:t>
      </w:r>
      <w:r>
        <w:t>», с другой стороны, именуемые в дальнейшем, «Стороны», заключили настоящий договор о нижеследующем-</w:t>
      </w:r>
    </w:p>
    <w:p w14:paraId="2A379F7F" w14:textId="5446771C" w:rsidR="00F443B1" w:rsidRDefault="00F443B1" w:rsidP="00F443B1">
      <w:pPr>
        <w:pStyle w:val="a3"/>
        <w:numPr>
          <w:ilvl w:val="0"/>
          <w:numId w:val="3"/>
        </w:numPr>
        <w:spacing w:after="0"/>
        <w:jc w:val="center"/>
      </w:pPr>
      <w:r>
        <w:t>Общие условия договора</w:t>
      </w:r>
    </w:p>
    <w:p w14:paraId="701FB4E0" w14:textId="4B3C7DA7" w:rsidR="00F443B1" w:rsidRDefault="00F443B1" w:rsidP="00F443B1">
      <w:pPr>
        <w:spacing w:after="0"/>
      </w:pPr>
      <w:r>
        <w:t>1.1</w:t>
      </w:r>
      <w:r w:rsidR="002B6BEC">
        <w:t>Продавец</w:t>
      </w:r>
      <w:r>
        <w:t xml:space="preserve"> обязуется передать, а </w:t>
      </w:r>
      <w:r w:rsidR="002B6BEC">
        <w:t>Покупатель</w:t>
      </w:r>
      <w:r>
        <w:t xml:space="preserve"> обязуется оплатить и принять Товар по ценам, согласованным сторонами и указанными в сче</w:t>
      </w:r>
      <w:r w:rsidR="00BE2013">
        <w:t>т-договоре</w:t>
      </w:r>
      <w:r>
        <w:t xml:space="preserve">, выставляемом </w:t>
      </w:r>
      <w:r w:rsidR="00F02CDF">
        <w:t>Продавцом</w:t>
      </w:r>
      <w:r>
        <w:t>.</w:t>
      </w:r>
    </w:p>
    <w:p w14:paraId="4D4C6F8E" w14:textId="49BB448F" w:rsidR="00F443B1" w:rsidRDefault="00F443B1" w:rsidP="00F443B1">
      <w:pPr>
        <w:spacing w:after="0"/>
      </w:pPr>
      <w:r>
        <w:t>1.2 В счет</w:t>
      </w:r>
      <w:r w:rsidR="00BE2013">
        <w:t>-договоре</w:t>
      </w:r>
      <w:r>
        <w:t xml:space="preserve"> указываются следующие характеристики-</w:t>
      </w:r>
    </w:p>
    <w:p w14:paraId="4494B58C" w14:textId="4B7FAF8D" w:rsidR="00F443B1" w:rsidRDefault="00F443B1" w:rsidP="00F443B1">
      <w:pPr>
        <w:spacing w:after="0"/>
      </w:pPr>
      <w:r>
        <w:t xml:space="preserve">- Наименование </w:t>
      </w:r>
      <w:r w:rsidR="002B6BEC">
        <w:t>Покупателя</w:t>
      </w:r>
    </w:p>
    <w:p w14:paraId="4C8257E0" w14:textId="42615D83" w:rsidR="00F443B1" w:rsidRDefault="00F443B1" w:rsidP="00F443B1">
      <w:pPr>
        <w:spacing w:after="0"/>
      </w:pPr>
      <w:r>
        <w:t>-Наименование, количество и цена товара, скидки, общая стоимость товара, срок действия счет</w:t>
      </w:r>
      <w:r w:rsidR="00BE2013">
        <w:t>-договора</w:t>
      </w:r>
      <w:r w:rsidR="00F02CDF">
        <w:t>, условия продажи, передачи и гарантий на Товар</w:t>
      </w:r>
      <w:r>
        <w:t>.</w:t>
      </w:r>
    </w:p>
    <w:p w14:paraId="1CFD9B45" w14:textId="007E369F" w:rsidR="00F443B1" w:rsidRDefault="00F443B1" w:rsidP="00F443B1">
      <w:pPr>
        <w:spacing w:after="0"/>
      </w:pPr>
      <w:r>
        <w:t>1.3</w:t>
      </w:r>
      <w:r w:rsidR="00ED578C">
        <w:t xml:space="preserve"> При покупке Товара по фотографиям</w:t>
      </w:r>
      <w:r w:rsidR="00F02CDF">
        <w:t xml:space="preserve"> или при личном отборе Товара в питомнике</w:t>
      </w:r>
      <w:r w:rsidR="00ED578C">
        <w:t xml:space="preserve">, </w:t>
      </w:r>
      <w:r w:rsidR="002B6BEC">
        <w:t>Покупатель</w:t>
      </w:r>
      <w:r w:rsidR="00ED578C">
        <w:t xml:space="preserve"> по собственному желанию</w:t>
      </w:r>
      <w:r w:rsidR="00F02CDF">
        <w:t xml:space="preserve">, </w:t>
      </w:r>
      <w:r w:rsidR="00ED578C">
        <w:t xml:space="preserve">самостоятельно знакомится с полной информацией по приобретаемому </w:t>
      </w:r>
      <w:r w:rsidR="00F02CDF">
        <w:t>Т</w:t>
      </w:r>
      <w:r w:rsidR="00ED578C">
        <w:t xml:space="preserve">овару, его морфологическими, сортовыми и видовыми особенностями, особенностями его посадки, </w:t>
      </w:r>
      <w:r w:rsidR="00BB17EB">
        <w:t xml:space="preserve">роста, </w:t>
      </w:r>
      <w:r w:rsidR="00ED578C">
        <w:t>ухода</w:t>
      </w:r>
      <w:r w:rsidR="00BE2013">
        <w:t xml:space="preserve"> </w:t>
      </w:r>
      <w:r w:rsidR="00BB17EB">
        <w:t>в планируемых условиях выращивания.</w:t>
      </w:r>
    </w:p>
    <w:p w14:paraId="773BDBFB" w14:textId="13618BF0" w:rsidR="00ED578C" w:rsidRDefault="00ED578C" w:rsidP="00F443B1">
      <w:pPr>
        <w:spacing w:after="0"/>
      </w:pPr>
      <w:r>
        <w:t xml:space="preserve">1.4 </w:t>
      </w:r>
      <w:r w:rsidR="002B6BEC">
        <w:t>Покупатель</w:t>
      </w:r>
      <w:r>
        <w:t xml:space="preserve"> осознает, что Товар является живым материалом и все экземпляры могут отличаться от представленных фотографий и образцов</w:t>
      </w:r>
      <w:r w:rsidR="00F631BE">
        <w:t>;</w:t>
      </w:r>
      <w:r>
        <w:t xml:space="preserve"> </w:t>
      </w:r>
      <w:r w:rsidR="00F631BE">
        <w:t>растения одного вида и сорта в одной поставке могут отличаться друг от друга по форме,</w:t>
      </w:r>
      <w:r w:rsidR="00F02CDF">
        <w:t xml:space="preserve"> цвету,</w:t>
      </w:r>
      <w:r w:rsidR="00F631BE">
        <w:t xml:space="preserve"> размеру, развитию корневой системы</w:t>
      </w:r>
      <w:r w:rsidR="00F02CDF">
        <w:t xml:space="preserve"> и надземной части</w:t>
      </w:r>
      <w:r>
        <w:t>.</w:t>
      </w:r>
    </w:p>
    <w:p w14:paraId="2042301C" w14:textId="6EFA237C" w:rsidR="00B36F76" w:rsidRDefault="00B36F76" w:rsidP="00F443B1">
      <w:pPr>
        <w:spacing w:after="0"/>
      </w:pPr>
      <w:r>
        <w:t>1.5 Продавец не делает карантинные (фито) сертификаты на продаваемый Товар, так как питомник, в котором выращиваются растения, не входит в карантинную зону ни по одному из видов карантинных вредителей.</w:t>
      </w:r>
    </w:p>
    <w:p w14:paraId="6D0119B5" w14:textId="19F71719" w:rsidR="00316963" w:rsidRDefault="00D703A2" w:rsidP="00316963">
      <w:pPr>
        <w:spacing w:after="0"/>
        <w:jc w:val="center"/>
      </w:pPr>
      <w:r>
        <w:t xml:space="preserve">2. </w:t>
      </w:r>
      <w:r w:rsidR="00316963">
        <w:t>Цены и условия оплаты и отправки</w:t>
      </w:r>
    </w:p>
    <w:p w14:paraId="373DD1AE" w14:textId="112ABF64" w:rsidR="00D703A2" w:rsidRDefault="00D703A2" w:rsidP="00D703A2">
      <w:pPr>
        <w:spacing w:after="0"/>
      </w:pPr>
      <w:r>
        <w:t xml:space="preserve">2.1 Цены на Товар устанавливаются в рублях РФ </w:t>
      </w:r>
      <w:r w:rsidR="00BB17EB">
        <w:t xml:space="preserve">без НДС, </w:t>
      </w:r>
      <w:r>
        <w:t xml:space="preserve">на условиях самовывоза в рабочее время из </w:t>
      </w:r>
      <w:proofErr w:type="gramStart"/>
      <w:r>
        <w:t>питомника  (</w:t>
      </w:r>
      <w:proofErr w:type="gramEnd"/>
      <w:r w:rsidR="00CA74AA">
        <w:t xml:space="preserve">143642 </w:t>
      </w:r>
      <w:r>
        <w:t xml:space="preserve">М.О. Волоколамский </w:t>
      </w:r>
      <w:proofErr w:type="spellStart"/>
      <w:r>
        <w:t>г</w:t>
      </w:r>
      <w:r w:rsidR="00BB17EB">
        <w:t>.</w:t>
      </w:r>
      <w:r>
        <w:t>о</w:t>
      </w:r>
      <w:proofErr w:type="spellEnd"/>
      <w:r>
        <w:t xml:space="preserve">. д. Внуково), и включают в себя- стоимость самого растения; для растений из грунта - выкопку, упаковку корневой системы; погрузку в транспорт покупателя или перевозчика. По желанию Заказчика, дополнительная упаковка растений оплачивается </w:t>
      </w:r>
      <w:r w:rsidR="00CA74AA">
        <w:t>отдельно</w:t>
      </w:r>
      <w:r>
        <w:t>.</w:t>
      </w:r>
    </w:p>
    <w:p w14:paraId="1FDC438B" w14:textId="418CC648" w:rsidR="00D703A2" w:rsidRDefault="00D703A2" w:rsidP="00D703A2">
      <w:pPr>
        <w:spacing w:after="0"/>
      </w:pPr>
      <w:r>
        <w:t>2.2 Стоимость товара указывается в Счет</w:t>
      </w:r>
      <w:r w:rsidR="00CA74AA">
        <w:t>-договоре</w:t>
      </w:r>
      <w:r>
        <w:t xml:space="preserve"> при оформлении заказа</w:t>
      </w:r>
      <w:r w:rsidR="00F02CDF">
        <w:t>,</w:t>
      </w:r>
      <w:r>
        <w:t xml:space="preserve"> </w:t>
      </w:r>
      <w:r w:rsidR="00BB17EB">
        <w:t>и действительна</w:t>
      </w:r>
      <w:r>
        <w:t xml:space="preserve"> в течении </w:t>
      </w:r>
      <w:r w:rsidR="00851F12">
        <w:t>3 (трех)</w:t>
      </w:r>
      <w:r>
        <w:t xml:space="preserve"> рабочих дней, включая день выставления счета.</w:t>
      </w:r>
    </w:p>
    <w:p w14:paraId="17BA5C96" w14:textId="64330191" w:rsidR="002B6BEC" w:rsidRDefault="002B6BEC" w:rsidP="00D703A2">
      <w:pPr>
        <w:spacing w:after="0"/>
      </w:pPr>
      <w:r>
        <w:t xml:space="preserve">2.3 Датой оплаты считается день поступления средств на расчетный счет </w:t>
      </w:r>
      <w:r w:rsidR="00BB17EB">
        <w:t>Продавца</w:t>
      </w:r>
      <w:r>
        <w:t>.</w:t>
      </w:r>
    </w:p>
    <w:p w14:paraId="18E7B012" w14:textId="69EEF47C" w:rsidR="00D703A2" w:rsidRDefault="00D703A2" w:rsidP="00D703A2">
      <w:pPr>
        <w:spacing w:after="0"/>
      </w:pPr>
      <w:r>
        <w:t>2.</w:t>
      </w:r>
      <w:r w:rsidR="00ED2B99">
        <w:t>4</w:t>
      </w:r>
      <w:r>
        <w:t xml:space="preserve"> </w:t>
      </w:r>
      <w:r w:rsidR="005C55CB">
        <w:t xml:space="preserve">Подготовка Товара к отправке осуществляется в течении от 5 рабочих дней после получения </w:t>
      </w:r>
      <w:r w:rsidR="00270940">
        <w:t>оплаты на расчетный счет исполнителя</w:t>
      </w:r>
      <w:r w:rsidR="00F02CDF">
        <w:t>, либо в другое время, оговоренное при составлении заказа и выставлении счета</w:t>
      </w:r>
      <w:r w:rsidR="00270940">
        <w:t>.</w:t>
      </w:r>
    </w:p>
    <w:p w14:paraId="4D406695" w14:textId="6206B2E4" w:rsidR="00270940" w:rsidRDefault="00270940" w:rsidP="00D703A2">
      <w:pPr>
        <w:spacing w:after="0"/>
      </w:pPr>
      <w:r>
        <w:t>2.</w:t>
      </w:r>
      <w:r w:rsidR="00ED2B99">
        <w:t>5</w:t>
      </w:r>
      <w:r>
        <w:t xml:space="preserve"> </w:t>
      </w:r>
      <w:r w:rsidR="002B6BEC">
        <w:t>Продавец</w:t>
      </w:r>
      <w:r>
        <w:t xml:space="preserve"> обеспечивает надлежащее хранение и уход за Товаром в течении 5 (пяти) календарных дней с согласованной даты отгрузки, без дополнительной оплаты, если эта отправка </w:t>
      </w:r>
      <w:r w:rsidR="00F02CDF">
        <w:t xml:space="preserve">в назначенное время </w:t>
      </w:r>
      <w:r>
        <w:t xml:space="preserve">не состоялась по какой-либо причине. В дальнейшем, </w:t>
      </w:r>
      <w:r w:rsidR="002B6BEC">
        <w:t>Покупатель</w:t>
      </w:r>
      <w:r>
        <w:t xml:space="preserve"> оплачивает услуги </w:t>
      </w:r>
      <w:r w:rsidR="002B6BEC">
        <w:t>Продавца</w:t>
      </w:r>
      <w:r>
        <w:t xml:space="preserve"> из расчета 1% от суммы неотгруженных растений за каждые сутки хранения и ухода.</w:t>
      </w:r>
    </w:p>
    <w:p w14:paraId="768BBF42" w14:textId="06228D5C" w:rsidR="00270940" w:rsidRDefault="00270940" w:rsidP="00D703A2">
      <w:pPr>
        <w:spacing w:after="0"/>
      </w:pPr>
      <w:r>
        <w:t>2.</w:t>
      </w:r>
      <w:r w:rsidR="00ED2B99">
        <w:t>6</w:t>
      </w:r>
      <w:r>
        <w:t xml:space="preserve"> В случае осуществления доставки </w:t>
      </w:r>
      <w:r w:rsidR="00F02CDF">
        <w:t xml:space="preserve">Товара </w:t>
      </w:r>
      <w:r>
        <w:t xml:space="preserve">силами </w:t>
      </w:r>
      <w:r w:rsidR="002B6BEC">
        <w:t>Продавца</w:t>
      </w:r>
      <w:r w:rsidR="00CA74AA">
        <w:t xml:space="preserve"> (отдельная услуга</w:t>
      </w:r>
      <w:proofErr w:type="gramStart"/>
      <w:r w:rsidR="00CA74AA">
        <w:t xml:space="preserve">) </w:t>
      </w:r>
      <w:r>
        <w:t>,</w:t>
      </w:r>
      <w:proofErr w:type="gramEnd"/>
      <w:r>
        <w:t xml:space="preserve"> </w:t>
      </w:r>
      <w:r w:rsidR="002B6BEC">
        <w:t>Покупатель</w:t>
      </w:r>
      <w:r>
        <w:t xml:space="preserve"> обеспечивает беспрепятственный подъезд</w:t>
      </w:r>
      <w:r w:rsidR="00F02CDF">
        <w:t xml:space="preserve"> машины с Товаром</w:t>
      </w:r>
      <w:r>
        <w:t xml:space="preserve"> к месту разгрузки. Разгрузка Товара осуществляется силами и за счет </w:t>
      </w:r>
      <w:r w:rsidR="002B6BEC">
        <w:t>Покупателя</w:t>
      </w:r>
      <w:r>
        <w:t>. На разгрузку товара отводится не более 3-х часов без дополнительной оплаты.</w:t>
      </w:r>
    </w:p>
    <w:p w14:paraId="5C3A480D" w14:textId="58C3F31B" w:rsidR="001E4241" w:rsidRDefault="001E4241" w:rsidP="00D703A2">
      <w:pPr>
        <w:spacing w:after="0"/>
      </w:pPr>
      <w:r>
        <w:t>2.</w:t>
      </w:r>
      <w:r w:rsidR="00ED2B99">
        <w:t>7</w:t>
      </w:r>
      <w:r>
        <w:t xml:space="preserve"> </w:t>
      </w:r>
      <w:r w:rsidR="002B6BEC">
        <w:t>Продавец</w:t>
      </w:r>
      <w:r>
        <w:t xml:space="preserve"> не несет ответственность за качество и сроки </w:t>
      </w:r>
      <w:r w:rsidR="00BB17EB">
        <w:t xml:space="preserve">исполнения </w:t>
      </w:r>
      <w:r>
        <w:t>услуг перевозчиков и транспортных компаний.</w:t>
      </w:r>
    </w:p>
    <w:p w14:paraId="047DA198" w14:textId="13A8FA4F" w:rsidR="00F02CDF" w:rsidRDefault="00A511C7" w:rsidP="00D703A2">
      <w:pPr>
        <w:spacing w:after="0"/>
      </w:pPr>
      <w:r>
        <w:t xml:space="preserve">2.8 В случае отказа Покупателя от оплаченного или предоплаченного Товара, Продавец удерживает с Покупателя затраты на выкопку, упаковку, складирование </w:t>
      </w:r>
      <w:r w:rsidR="00BB17EB">
        <w:t>Товара. Дополнительно оплачивается</w:t>
      </w:r>
      <w:r>
        <w:t xml:space="preserve"> уход за Товаром, в размере 1% от суммы заказа за каждые сутки хранения </w:t>
      </w:r>
      <w:r w:rsidR="00F02CDF">
        <w:t xml:space="preserve">с момента получения оплаты или предоплаты </w:t>
      </w:r>
      <w:r>
        <w:t xml:space="preserve">и до момента получения письменного уведомления от Покупателя об отказе от Товара. </w:t>
      </w:r>
    </w:p>
    <w:p w14:paraId="3AEEE3B4" w14:textId="7695A5B6" w:rsidR="00A511C7" w:rsidRDefault="00A511C7" w:rsidP="00D703A2">
      <w:pPr>
        <w:spacing w:after="0"/>
      </w:pPr>
      <w:r>
        <w:t xml:space="preserve">Возвращение оставшейся суммы происходит по письменному заявлению Покупателя на его расчетный счет, и производится по мере реализации </w:t>
      </w:r>
      <w:r w:rsidR="00F02CDF">
        <w:t xml:space="preserve">подготовленного к отправке </w:t>
      </w:r>
      <w:r>
        <w:t>Товара Продавцом.</w:t>
      </w:r>
    </w:p>
    <w:p w14:paraId="66032629" w14:textId="77777777" w:rsidR="00CA74AA" w:rsidRDefault="00CA74AA" w:rsidP="00D703A2">
      <w:pPr>
        <w:spacing w:after="0"/>
      </w:pPr>
    </w:p>
    <w:p w14:paraId="53CAFB12" w14:textId="25734C2B" w:rsidR="00F631BE" w:rsidRDefault="00675336" w:rsidP="00675336">
      <w:pPr>
        <w:spacing w:after="0"/>
        <w:jc w:val="center"/>
      </w:pPr>
      <w:r>
        <w:lastRenderedPageBreak/>
        <w:t>3. Переход права собственности Товара.</w:t>
      </w:r>
    </w:p>
    <w:p w14:paraId="533DD21B" w14:textId="5E704CB3" w:rsidR="00675336" w:rsidRDefault="00675336" w:rsidP="00675336">
      <w:pPr>
        <w:spacing w:after="0"/>
      </w:pPr>
      <w:r>
        <w:t>3.1 Прием-передача Товара оформляется товарно-транспортной накладной, подписываемой, с одной стороны Продавцом, а с другой Покупателем или его представителем, действующем на основании доверенности (в том числе, и составленной в простой, письменной форме</w:t>
      </w:r>
      <w:r w:rsidR="00F02CDF">
        <w:t xml:space="preserve"> и переданной по средством электронной почты</w:t>
      </w:r>
      <w:r w:rsidR="00BB17EB">
        <w:t xml:space="preserve"> или </w:t>
      </w:r>
      <w:r w:rsidR="00BB17EB">
        <w:rPr>
          <w:lang w:val="en-US"/>
        </w:rPr>
        <w:t>WhatsApp</w:t>
      </w:r>
      <w:r>
        <w:t>)</w:t>
      </w:r>
    </w:p>
    <w:p w14:paraId="3BCC6AD9" w14:textId="3C8D4174" w:rsidR="00675336" w:rsidRDefault="00675336" w:rsidP="00675336">
      <w:pPr>
        <w:spacing w:after="0"/>
      </w:pPr>
      <w:r>
        <w:t>3.2 Переход права собственности происходит в момент погрузки Товара в транспорт заказчика, перевозчика или транспортной компании</w:t>
      </w:r>
      <w:r w:rsidR="00CA74AA">
        <w:t xml:space="preserve"> на территории питомника по адресу 143642 МО Волоколамский </w:t>
      </w:r>
      <w:proofErr w:type="spellStart"/>
      <w:r w:rsidR="00CA74AA">
        <w:t>г.о</w:t>
      </w:r>
      <w:proofErr w:type="spellEnd"/>
      <w:r w:rsidR="00CA74AA">
        <w:t>. д. Внуково</w:t>
      </w:r>
      <w:r>
        <w:t>.</w:t>
      </w:r>
    </w:p>
    <w:p w14:paraId="2985372A" w14:textId="4635D218" w:rsidR="00675336" w:rsidRDefault="00675336" w:rsidP="00675336">
      <w:pPr>
        <w:spacing w:after="0"/>
      </w:pPr>
      <w:r>
        <w:t>3.3 Претензии по количеству и качеству Товара принимаются в письменном виде в течении одних суток с момента разгрузки Товара на складе Покупателя.</w:t>
      </w:r>
    </w:p>
    <w:p w14:paraId="19C9C600" w14:textId="19AC65A6" w:rsidR="00675336" w:rsidRDefault="00675336" w:rsidP="00675336">
      <w:pPr>
        <w:spacing w:after="0"/>
      </w:pPr>
      <w:r>
        <w:t>3.4 Претензии по механическими повреждениям</w:t>
      </w:r>
      <w:r w:rsidR="00F55E08">
        <w:t xml:space="preserve"> Товара, </w:t>
      </w:r>
      <w:r>
        <w:t xml:space="preserve">Продавец принимает только в виде фото, сделанных </w:t>
      </w:r>
      <w:r w:rsidR="00F55E08">
        <w:t>ДО</w:t>
      </w:r>
      <w:r>
        <w:t xml:space="preserve"> разгрузки Товара с транспорта перевозчика.</w:t>
      </w:r>
    </w:p>
    <w:p w14:paraId="3C7EEAE2" w14:textId="48DEA4D8" w:rsidR="00A511C7" w:rsidRDefault="00A511C7" w:rsidP="00A511C7">
      <w:pPr>
        <w:spacing w:after="0"/>
        <w:jc w:val="center"/>
      </w:pPr>
      <w:r>
        <w:t>4. Гарантийные обязательства</w:t>
      </w:r>
    </w:p>
    <w:p w14:paraId="2066DFB7" w14:textId="09E984E3" w:rsidR="00A511C7" w:rsidRDefault="00A511C7" w:rsidP="00A511C7">
      <w:pPr>
        <w:spacing w:after="0"/>
      </w:pPr>
      <w:r>
        <w:t>4.1 Продавец не дает гарантию на Товар, в соответствии с перечнем непродовольственных товаров надлежащего качества, не подлежащих возврату или обмену на аналогичный товар других размеров, формы, габарита, фасона, расцветки и комплектации (в ред. Постановления Правительства РФ от 20.10.1998 года №1222)</w:t>
      </w:r>
    </w:p>
    <w:p w14:paraId="5E9BBC46" w14:textId="5754D1C0" w:rsidR="00CB6915" w:rsidRDefault="00CB6915" w:rsidP="00CB6915">
      <w:pPr>
        <w:spacing w:after="0"/>
        <w:jc w:val="center"/>
      </w:pPr>
      <w:r>
        <w:t>5. Разрешение разногласий и споров.</w:t>
      </w:r>
    </w:p>
    <w:p w14:paraId="6BFF8E63" w14:textId="0D312AC1" w:rsidR="00CB6915" w:rsidRDefault="00CB6915" w:rsidP="00CB6915">
      <w:pPr>
        <w:spacing w:after="0"/>
      </w:pPr>
      <w:r>
        <w:t>5.1 Все споры, противоречия и разногласия, которые могут возникнуть между сторонами в связи с исполнением обязательств по данному договору, решаются путем переговоров на основе действующего законодательства и обычаев делового оборота.</w:t>
      </w:r>
    </w:p>
    <w:p w14:paraId="2DEA3654" w14:textId="04FB208D" w:rsidR="00CB6915" w:rsidRDefault="00CB6915" w:rsidP="00CB6915">
      <w:pPr>
        <w:spacing w:after="0"/>
      </w:pPr>
      <w:r>
        <w:t>5.2 При недостижения согласия путем переговоров, споры разрешаются в арбитражном суде по месту нахождения Продавца, в порядке, установленным действующим законодательством.</w:t>
      </w:r>
    </w:p>
    <w:p w14:paraId="311C6291" w14:textId="5E16383E" w:rsidR="0000235E" w:rsidRDefault="0000235E" w:rsidP="0000235E">
      <w:pPr>
        <w:spacing w:after="0"/>
        <w:jc w:val="center"/>
      </w:pPr>
      <w:r>
        <w:t>6. Форс-мажорные обстоятельства</w:t>
      </w:r>
    </w:p>
    <w:p w14:paraId="157892C5" w14:textId="744B5747" w:rsidR="0000235E" w:rsidRDefault="0000235E" w:rsidP="0000235E">
      <w:pPr>
        <w:spacing w:after="0"/>
      </w:pPr>
      <w:r>
        <w:t xml:space="preserve">6.1 Стороны освобождаются от ответственности за полное или частичное неисполнение какого-либо из обязательств данного договора, в </w:t>
      </w:r>
      <w:r w:rsidR="00851F12">
        <w:t>следствии наступления</w:t>
      </w:r>
      <w:r>
        <w:t xml:space="preserve"> обстоятельств непреодолимой силы, таких как наводнение, пожар, землетрясение, установления </w:t>
      </w:r>
      <w:r w:rsidR="00851F12">
        <w:t>карантина, а</w:t>
      </w:r>
      <w:r>
        <w:t xml:space="preserve"> также в следствии войны или военных действий или запрет</w:t>
      </w:r>
      <w:r w:rsidR="00CA74AA">
        <w:t>ов</w:t>
      </w:r>
      <w:r>
        <w:t xml:space="preserve"> компетентных государственных органов, возникших после заключения данного договора.</w:t>
      </w:r>
    </w:p>
    <w:p w14:paraId="717815CB" w14:textId="6DD3B2F2" w:rsidR="0000235E" w:rsidRDefault="0000235E" w:rsidP="0000235E">
      <w:pPr>
        <w:spacing w:after="0"/>
      </w:pPr>
      <w:r>
        <w:t>6.2</w:t>
      </w:r>
      <w:r w:rsidR="00851F12">
        <w:t xml:space="preserve"> При наступлении Вышеуказанных обстоятельств, сторона обязана в течении 10 дней письменно известить о них другую Сторону. </w:t>
      </w:r>
    </w:p>
    <w:p w14:paraId="6D84CD4C" w14:textId="35098F2D" w:rsidR="00851F12" w:rsidRDefault="00851F12" w:rsidP="0000235E">
      <w:pPr>
        <w:spacing w:after="0"/>
      </w:pPr>
      <w:r>
        <w:t>6.3 При наступлении указанных обстоятельств, срок исполнения сторонами своих обязательств отодвигается соразмеряемо времени, в течении, в течении которого действуют указанные обстоятельства или их последствия.</w:t>
      </w:r>
    </w:p>
    <w:p w14:paraId="4AC68BF0" w14:textId="48F93C91" w:rsidR="00851F12" w:rsidRDefault="00851F12" w:rsidP="0000235E">
      <w:pPr>
        <w:spacing w:after="0"/>
      </w:pPr>
      <w:r>
        <w:t>6.4 В случае, если указанные обстоятельства и их последствия продолжают действовать более одного месяца, Покупателю возвращаются уплаченные ранее денежные средства в течении 30 календарных дней, за вычетом расходов, понесенных Продавцом на подготовку товара к отгрузке.</w:t>
      </w:r>
    </w:p>
    <w:p w14:paraId="1C9567A3" w14:textId="64730A65" w:rsidR="00851F12" w:rsidRDefault="00851F12" w:rsidP="00851F12">
      <w:pPr>
        <w:spacing w:after="0"/>
        <w:jc w:val="center"/>
      </w:pPr>
      <w:r>
        <w:t>7. Срок действия договора</w:t>
      </w:r>
    </w:p>
    <w:p w14:paraId="195B73B8" w14:textId="3025DD19" w:rsidR="00851F12" w:rsidRDefault="00851F12" w:rsidP="00851F12">
      <w:pPr>
        <w:spacing w:after="0"/>
      </w:pPr>
      <w:r>
        <w:t>7.1 Договор действует в течении года.</w:t>
      </w:r>
    </w:p>
    <w:p w14:paraId="379FCDD7" w14:textId="0F7A7D46" w:rsidR="00851F12" w:rsidRDefault="00851F12" w:rsidP="00851F12">
      <w:pPr>
        <w:spacing w:after="0"/>
      </w:pPr>
      <w:r>
        <w:t>7.2 Договор может быть изменен или дополнен на основании письменных заявлений сторон.</w:t>
      </w:r>
    </w:p>
    <w:p w14:paraId="6924AF08" w14:textId="1E8EC7AC" w:rsidR="00851F12" w:rsidRDefault="00851F12" w:rsidP="00851F12">
      <w:pPr>
        <w:spacing w:after="0"/>
      </w:pPr>
      <w:r>
        <w:t>7.3 Все приложения, дополнения, соглашения к настоящему договору являются его неотъемлемой частью и действительны при наличии подписи обоих сторон.</w:t>
      </w:r>
    </w:p>
    <w:p w14:paraId="668EE0AE" w14:textId="0B4F8B71" w:rsidR="009B714B" w:rsidRDefault="009B714B" w:rsidP="009B714B">
      <w:pPr>
        <w:spacing w:after="0"/>
        <w:jc w:val="center"/>
      </w:pPr>
      <w:r>
        <w:t>8. Дополнительные условия.</w:t>
      </w:r>
    </w:p>
    <w:p w14:paraId="05A5256D" w14:textId="6A79F58B" w:rsidR="009B714B" w:rsidRDefault="009B714B" w:rsidP="009B714B">
      <w:pPr>
        <w:spacing w:after="0"/>
      </w:pPr>
      <w:r>
        <w:t>8. Все счета, договора и дополнения к договорам, переданные по средством электронной почты</w:t>
      </w:r>
      <w:r w:rsidR="00BB17EB" w:rsidRPr="00BB17EB">
        <w:t xml:space="preserve"> </w:t>
      </w:r>
      <w:r w:rsidR="00BB17EB">
        <w:t xml:space="preserve">или </w:t>
      </w:r>
      <w:r w:rsidR="00BB17EB">
        <w:rPr>
          <w:lang w:val="en-US"/>
        </w:rPr>
        <w:t>WhatsApp</w:t>
      </w:r>
      <w:r>
        <w:t xml:space="preserve"> в виде сканированных документов, считаются оригинальными и принимаются обоими сторонами в качестве подтверждения намерений наравне с оригиналами.</w:t>
      </w:r>
    </w:p>
    <w:p w14:paraId="13AA4AAE" w14:textId="06FFC098" w:rsidR="00851F12" w:rsidRDefault="00851F12" w:rsidP="00851F12">
      <w:pPr>
        <w:spacing w:after="0"/>
      </w:pPr>
    </w:p>
    <w:p w14:paraId="1C8C305B" w14:textId="6773753A" w:rsidR="00851F12" w:rsidRPr="005726F9" w:rsidRDefault="005726F9" w:rsidP="00851F12">
      <w:pPr>
        <w:spacing w:after="0"/>
        <w:rPr>
          <w:b/>
          <w:bCs/>
        </w:rPr>
      </w:pPr>
      <w:r w:rsidRPr="005726F9">
        <w:rPr>
          <w:b/>
          <w:bCs/>
        </w:rPr>
        <w:t>Продавец</w:t>
      </w:r>
      <w:r w:rsidRPr="005726F9">
        <w:rPr>
          <w:b/>
          <w:bCs/>
        </w:rPr>
        <w:tab/>
      </w:r>
      <w:r w:rsidRPr="005726F9">
        <w:rPr>
          <w:b/>
          <w:bCs/>
        </w:rPr>
        <w:tab/>
      </w:r>
      <w:r w:rsidRPr="005726F9">
        <w:rPr>
          <w:b/>
          <w:bCs/>
        </w:rPr>
        <w:tab/>
      </w:r>
      <w:r w:rsidRPr="005726F9">
        <w:rPr>
          <w:b/>
          <w:bCs/>
        </w:rPr>
        <w:tab/>
      </w:r>
      <w:r w:rsidRPr="005726F9">
        <w:rPr>
          <w:b/>
          <w:bCs/>
        </w:rPr>
        <w:tab/>
      </w:r>
      <w:r w:rsidRPr="005726F9">
        <w:rPr>
          <w:b/>
          <w:bCs/>
        </w:rPr>
        <w:tab/>
      </w:r>
      <w:r w:rsidRPr="005726F9">
        <w:rPr>
          <w:b/>
          <w:bCs/>
        </w:rPr>
        <w:tab/>
      </w:r>
      <w:r w:rsidRPr="005726F9">
        <w:rPr>
          <w:b/>
          <w:bCs/>
        </w:rPr>
        <w:tab/>
      </w:r>
      <w:r w:rsidRPr="005726F9">
        <w:rPr>
          <w:b/>
          <w:bCs/>
        </w:rPr>
        <w:tab/>
        <w:t>Покупатель</w:t>
      </w:r>
    </w:p>
    <w:p w14:paraId="10CBEF7B" w14:textId="7E774A34" w:rsidR="00675336" w:rsidRDefault="005726F9" w:rsidP="00675336">
      <w:pPr>
        <w:spacing w:after="0"/>
      </w:pPr>
      <w:r>
        <w:t>ИП Рей Андрей Эдуардович</w:t>
      </w:r>
    </w:p>
    <w:p w14:paraId="4166963D" w14:textId="4583452D" w:rsidR="005726F9" w:rsidRDefault="005726F9" w:rsidP="00675336">
      <w:pPr>
        <w:spacing w:after="0"/>
      </w:pPr>
      <w:r>
        <w:t>ИНН 771970461349</w:t>
      </w:r>
    </w:p>
    <w:p w14:paraId="5801A849" w14:textId="1383A391" w:rsidR="005726F9" w:rsidRDefault="005726F9" w:rsidP="00675336">
      <w:pPr>
        <w:spacing w:after="0"/>
      </w:pPr>
      <w:r>
        <w:t xml:space="preserve">143642 М.О. Волоколамский </w:t>
      </w:r>
      <w:proofErr w:type="spellStart"/>
      <w:r>
        <w:t>г.о</w:t>
      </w:r>
      <w:proofErr w:type="spellEnd"/>
      <w:r>
        <w:t>.</w:t>
      </w:r>
    </w:p>
    <w:p w14:paraId="3C26AC92" w14:textId="235709A2" w:rsidR="005726F9" w:rsidRDefault="005726F9" w:rsidP="00675336">
      <w:pPr>
        <w:spacing w:after="0"/>
      </w:pPr>
      <w:r>
        <w:t>Д. Внуково дом 34</w:t>
      </w:r>
    </w:p>
    <w:p w14:paraId="5D196431" w14:textId="615FFCE3" w:rsidR="005726F9" w:rsidRPr="00F443B1" w:rsidRDefault="005726F9" w:rsidP="00675336">
      <w:pPr>
        <w:spacing w:after="0"/>
      </w:pPr>
      <w:r>
        <w:t>+7(985)424-0000</w:t>
      </w:r>
    </w:p>
    <w:sectPr w:rsidR="005726F9" w:rsidRPr="00F443B1" w:rsidSect="004A02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83B04"/>
    <w:multiLevelType w:val="hybridMultilevel"/>
    <w:tmpl w:val="9ECC9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14A1A"/>
    <w:multiLevelType w:val="multilevel"/>
    <w:tmpl w:val="43F80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7ACF2F74"/>
    <w:multiLevelType w:val="hybridMultilevel"/>
    <w:tmpl w:val="4FDAD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051016">
    <w:abstractNumId w:val="2"/>
  </w:num>
  <w:num w:numId="2" w16cid:durableId="197088791">
    <w:abstractNumId w:val="0"/>
  </w:num>
  <w:num w:numId="3" w16cid:durableId="1830175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65"/>
    <w:rsid w:val="0000235E"/>
    <w:rsid w:val="0018049A"/>
    <w:rsid w:val="001E4241"/>
    <w:rsid w:val="00270940"/>
    <w:rsid w:val="002B6BEC"/>
    <w:rsid w:val="00316963"/>
    <w:rsid w:val="003203A8"/>
    <w:rsid w:val="003B386F"/>
    <w:rsid w:val="004A02D3"/>
    <w:rsid w:val="005726F9"/>
    <w:rsid w:val="005C55CB"/>
    <w:rsid w:val="00675336"/>
    <w:rsid w:val="00750E65"/>
    <w:rsid w:val="00851F12"/>
    <w:rsid w:val="009B714B"/>
    <w:rsid w:val="00A511C7"/>
    <w:rsid w:val="00B36F76"/>
    <w:rsid w:val="00BB17EB"/>
    <w:rsid w:val="00BE2013"/>
    <w:rsid w:val="00CA74AA"/>
    <w:rsid w:val="00CB6915"/>
    <w:rsid w:val="00D703A2"/>
    <w:rsid w:val="00ED2B99"/>
    <w:rsid w:val="00ED578C"/>
    <w:rsid w:val="00F02CDF"/>
    <w:rsid w:val="00F443B1"/>
    <w:rsid w:val="00F55E08"/>
    <w:rsid w:val="00F631BE"/>
    <w:rsid w:val="00F9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85E8"/>
  <w15:chartTrackingRefBased/>
  <w15:docId w15:val="{5E368F02-1174-4BE8-8401-96B113B7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Рей</dc:creator>
  <cp:keywords/>
  <dc:description/>
  <cp:lastModifiedBy>Андрей Рей</cp:lastModifiedBy>
  <cp:revision>6</cp:revision>
  <dcterms:created xsi:type="dcterms:W3CDTF">2022-01-12T12:42:00Z</dcterms:created>
  <dcterms:modified xsi:type="dcterms:W3CDTF">2024-02-19T05:02:00Z</dcterms:modified>
</cp:coreProperties>
</file>